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692EAF" w:rsidP="00692EAF">
      <w:pPr>
        <w:pStyle w:val="1"/>
        <w:rPr>
          <w:lang w:val="ru-RU"/>
        </w:rPr>
      </w:pPr>
      <w:r w:rsidRPr="00692EAF">
        <w:rPr>
          <w:lang w:val="ru-RU"/>
        </w:rPr>
        <w:t>Генно-инженерные решения в борьбе с антимикробной резистентностью</w:t>
      </w:r>
    </w:p>
    <w:p w:rsidR="00692EAF" w:rsidRPr="00692EAF" w:rsidRDefault="00692EAF" w:rsidP="00692EAF">
      <w:pPr>
        <w:rPr>
          <w:lang w:val="ru-RU"/>
        </w:rPr>
      </w:pPr>
      <w:r w:rsidRPr="00692EAF">
        <w:rPr>
          <w:lang w:val="ru-RU"/>
        </w:rPr>
        <w:t>Антимикробная резистентность, или способность микроорганизмов (бактерий, вирусов и грибков) сопротивляться действию антибиотиков и других антимикробных средств, стала одной из серьезнейших угроз для общественного здоровья. Генно-инженерные технологии предоставляют новые возможности в борьбе с антимикробной резистентностью. В данном реферате рассмотрим, как генная инженерия может быть использована для решения этой проблемы.</w:t>
      </w:r>
    </w:p>
    <w:p w:rsidR="00692EAF" w:rsidRPr="00692EAF" w:rsidRDefault="00692EAF" w:rsidP="00692EAF">
      <w:pPr>
        <w:pStyle w:val="2"/>
      </w:pPr>
      <w:proofErr w:type="spellStart"/>
      <w:r w:rsidRPr="00692EAF">
        <w:t>Генетический</w:t>
      </w:r>
      <w:proofErr w:type="spellEnd"/>
      <w:r w:rsidRPr="00692EAF">
        <w:t xml:space="preserve"> </w:t>
      </w:r>
      <w:proofErr w:type="spellStart"/>
      <w:r w:rsidRPr="00692EAF">
        <w:t>источник</w:t>
      </w:r>
      <w:proofErr w:type="spellEnd"/>
      <w:r w:rsidRPr="00692EAF">
        <w:t xml:space="preserve"> </w:t>
      </w:r>
      <w:proofErr w:type="spellStart"/>
      <w:r w:rsidRPr="00692EAF">
        <w:t>ан</w:t>
      </w:r>
      <w:bookmarkStart w:id="0" w:name="_GoBack"/>
      <w:bookmarkEnd w:id="0"/>
      <w:r w:rsidRPr="00692EAF">
        <w:t>тимикробной</w:t>
      </w:r>
      <w:proofErr w:type="spellEnd"/>
      <w:r w:rsidRPr="00692EAF">
        <w:t xml:space="preserve"> </w:t>
      </w:r>
      <w:proofErr w:type="spellStart"/>
      <w:r w:rsidRPr="00692EAF">
        <w:t>резистентности</w:t>
      </w:r>
      <w:proofErr w:type="spellEnd"/>
    </w:p>
    <w:p w:rsidR="00692EAF" w:rsidRPr="00692EAF" w:rsidRDefault="00692EAF" w:rsidP="00692EAF">
      <w:pPr>
        <w:numPr>
          <w:ilvl w:val="0"/>
          <w:numId w:val="1"/>
        </w:numPr>
        <w:rPr>
          <w:lang w:val="ru-RU"/>
        </w:rPr>
      </w:pPr>
      <w:r w:rsidRPr="00692EAF">
        <w:rPr>
          <w:b/>
          <w:bCs/>
          <w:lang w:val="ru-RU"/>
        </w:rPr>
        <w:t>Естественная резистентность:</w:t>
      </w:r>
      <w:r w:rsidRPr="00692EAF">
        <w:rPr>
          <w:lang w:val="ru-RU"/>
        </w:rPr>
        <w:t xml:space="preserve"> Множество микроорганизмов обладают природной резистентностью к определенным антибиотикам благодаря генам, наличие которых определяется наследственностью.</w:t>
      </w:r>
    </w:p>
    <w:p w:rsidR="00692EAF" w:rsidRPr="00692EAF" w:rsidRDefault="00692EAF" w:rsidP="00692EAF">
      <w:pPr>
        <w:numPr>
          <w:ilvl w:val="0"/>
          <w:numId w:val="1"/>
        </w:numPr>
        <w:rPr>
          <w:lang w:val="ru-RU"/>
        </w:rPr>
      </w:pPr>
      <w:r w:rsidRPr="00692EAF">
        <w:rPr>
          <w:b/>
          <w:bCs/>
          <w:lang w:val="ru-RU"/>
        </w:rPr>
        <w:t>Горизонтальный перенос генов:</w:t>
      </w:r>
      <w:r w:rsidRPr="00692EAF">
        <w:rPr>
          <w:lang w:val="ru-RU"/>
        </w:rPr>
        <w:t xml:space="preserve"> Бактерии могут передавать гены антимикробной резистентности друг другу путем горизонтального переноса, что усиливает проблему.</w:t>
      </w:r>
    </w:p>
    <w:p w:rsidR="00692EAF" w:rsidRPr="00692EAF" w:rsidRDefault="00692EAF" w:rsidP="00692EAF">
      <w:pPr>
        <w:pStyle w:val="2"/>
        <w:rPr>
          <w:lang w:val="ru-RU"/>
        </w:rPr>
      </w:pPr>
      <w:r w:rsidRPr="00692EAF">
        <w:rPr>
          <w:lang w:val="ru-RU"/>
        </w:rPr>
        <w:t>Генно-инженерные методы в борьбе с антимикробной резистентностью</w:t>
      </w:r>
    </w:p>
    <w:p w:rsidR="00692EAF" w:rsidRPr="00692EAF" w:rsidRDefault="00692EAF" w:rsidP="00692EAF">
      <w:pPr>
        <w:numPr>
          <w:ilvl w:val="0"/>
          <w:numId w:val="2"/>
        </w:numPr>
        <w:rPr>
          <w:lang w:val="ru-RU"/>
        </w:rPr>
      </w:pPr>
      <w:r w:rsidRPr="00692EAF">
        <w:rPr>
          <w:b/>
          <w:bCs/>
          <w:lang w:val="ru-RU"/>
        </w:rPr>
        <w:t>Разработка новых антимикробных средств:</w:t>
      </w:r>
      <w:r w:rsidRPr="00692EAF">
        <w:rPr>
          <w:lang w:val="ru-RU"/>
        </w:rPr>
        <w:t xml:space="preserve"> Генная инженерия позволяет создавать новые антибиотики и антимикробные препараты с различными мишенями и механизмами действия, что делает их более эффективными.</w:t>
      </w:r>
    </w:p>
    <w:p w:rsidR="00692EAF" w:rsidRPr="00692EAF" w:rsidRDefault="00692EAF" w:rsidP="00692EAF">
      <w:pPr>
        <w:numPr>
          <w:ilvl w:val="0"/>
          <w:numId w:val="2"/>
        </w:numPr>
        <w:rPr>
          <w:lang w:val="ru-RU"/>
        </w:rPr>
      </w:pPr>
      <w:r w:rsidRPr="00692EAF">
        <w:rPr>
          <w:b/>
          <w:bCs/>
          <w:lang w:val="ru-RU"/>
        </w:rPr>
        <w:t>Модификация существующих антибиотиков:</w:t>
      </w:r>
      <w:r w:rsidRPr="00692EAF">
        <w:rPr>
          <w:lang w:val="ru-RU"/>
        </w:rPr>
        <w:t xml:space="preserve"> Генные технологии позволяют усовершенствовать существующие антибиотики, делая их менее подверженными резистентности.</w:t>
      </w:r>
    </w:p>
    <w:p w:rsidR="00692EAF" w:rsidRPr="00692EAF" w:rsidRDefault="00692EAF" w:rsidP="00692EAF">
      <w:pPr>
        <w:numPr>
          <w:ilvl w:val="0"/>
          <w:numId w:val="2"/>
        </w:numPr>
        <w:rPr>
          <w:lang w:val="ru-RU"/>
        </w:rPr>
      </w:pPr>
      <w:r w:rsidRPr="00692EAF">
        <w:rPr>
          <w:b/>
          <w:bCs/>
          <w:lang w:val="ru-RU"/>
        </w:rPr>
        <w:t>Использование фагов:</w:t>
      </w:r>
      <w:r w:rsidRPr="00692EAF">
        <w:rPr>
          <w:lang w:val="ru-RU"/>
        </w:rPr>
        <w:t xml:space="preserve"> Фаги – это вирусы, которые инфицируют бактерии. Генная инженерия может быть использована для создания фагов, специфически нацеленных </w:t>
      </w:r>
      <w:proofErr w:type="gramStart"/>
      <w:r w:rsidRPr="00692EAF">
        <w:rPr>
          <w:lang w:val="ru-RU"/>
        </w:rPr>
        <w:t>на антимикробно-резистентные бактерии</w:t>
      </w:r>
      <w:proofErr w:type="gramEnd"/>
      <w:r w:rsidRPr="00692EAF">
        <w:rPr>
          <w:lang w:val="ru-RU"/>
        </w:rPr>
        <w:t>.</w:t>
      </w:r>
    </w:p>
    <w:p w:rsidR="00692EAF" w:rsidRPr="00692EAF" w:rsidRDefault="00692EAF" w:rsidP="00692EAF">
      <w:pPr>
        <w:numPr>
          <w:ilvl w:val="0"/>
          <w:numId w:val="2"/>
        </w:numPr>
        <w:rPr>
          <w:lang w:val="ru-RU"/>
        </w:rPr>
      </w:pPr>
      <w:r w:rsidRPr="00692EAF">
        <w:rPr>
          <w:b/>
          <w:bCs/>
          <w:lang w:val="ru-RU"/>
        </w:rPr>
        <w:t>Разработка вакцин:</w:t>
      </w:r>
      <w:r w:rsidRPr="00692EAF">
        <w:rPr>
          <w:lang w:val="ru-RU"/>
        </w:rPr>
        <w:t xml:space="preserve"> Генно-инженерные методы позволяют создавать вакцины против определенных инфекций, что снижает необходимость в антибиотиках.</w:t>
      </w:r>
    </w:p>
    <w:p w:rsidR="00692EAF" w:rsidRPr="00692EAF" w:rsidRDefault="00692EAF" w:rsidP="00692EAF">
      <w:pPr>
        <w:pStyle w:val="2"/>
      </w:pPr>
      <w:proofErr w:type="spellStart"/>
      <w:r w:rsidRPr="00692EAF">
        <w:t>Этические</w:t>
      </w:r>
      <w:proofErr w:type="spellEnd"/>
      <w:r w:rsidRPr="00692EAF">
        <w:t xml:space="preserve"> и </w:t>
      </w:r>
      <w:proofErr w:type="spellStart"/>
      <w:r w:rsidRPr="00692EAF">
        <w:t>безопасностные</w:t>
      </w:r>
      <w:proofErr w:type="spellEnd"/>
      <w:r w:rsidRPr="00692EAF">
        <w:t xml:space="preserve"> </w:t>
      </w:r>
      <w:proofErr w:type="spellStart"/>
      <w:r w:rsidRPr="00692EAF">
        <w:t>аспекты</w:t>
      </w:r>
      <w:proofErr w:type="spellEnd"/>
    </w:p>
    <w:p w:rsidR="00692EAF" w:rsidRPr="00692EAF" w:rsidRDefault="00692EAF" w:rsidP="00692EAF">
      <w:pPr>
        <w:numPr>
          <w:ilvl w:val="0"/>
          <w:numId w:val="3"/>
        </w:numPr>
        <w:rPr>
          <w:lang w:val="ru-RU"/>
        </w:rPr>
      </w:pPr>
      <w:r w:rsidRPr="00692EAF">
        <w:rPr>
          <w:b/>
          <w:bCs/>
          <w:lang w:val="ru-RU"/>
        </w:rPr>
        <w:t>Регулирование и мониторинг:</w:t>
      </w:r>
      <w:r w:rsidRPr="00692EAF">
        <w:rPr>
          <w:lang w:val="ru-RU"/>
        </w:rPr>
        <w:t xml:space="preserve"> Важно разработать строгие нормы и стандарты для генно-инженерных исследований в этой области, а также установить системы мониторинга и отчетности.</w:t>
      </w:r>
    </w:p>
    <w:p w:rsidR="00692EAF" w:rsidRPr="00692EAF" w:rsidRDefault="00692EAF" w:rsidP="00692EAF">
      <w:pPr>
        <w:numPr>
          <w:ilvl w:val="0"/>
          <w:numId w:val="3"/>
        </w:numPr>
        <w:rPr>
          <w:lang w:val="ru-RU"/>
        </w:rPr>
      </w:pPr>
      <w:r w:rsidRPr="00692EAF">
        <w:rPr>
          <w:b/>
          <w:bCs/>
          <w:lang w:val="ru-RU"/>
        </w:rPr>
        <w:t>Социальное согласие:</w:t>
      </w:r>
      <w:r w:rsidRPr="00692EAF">
        <w:rPr>
          <w:lang w:val="ru-RU"/>
        </w:rPr>
        <w:t xml:space="preserve"> Важно учитывать мнение общества при проведении генно-инженерных исследований, особенно в области создания новых антимикробных препаратов.</w:t>
      </w:r>
    </w:p>
    <w:p w:rsidR="00692EAF" w:rsidRPr="00692EAF" w:rsidRDefault="00692EAF" w:rsidP="00692EAF">
      <w:pPr>
        <w:pStyle w:val="2"/>
      </w:pPr>
      <w:proofErr w:type="spellStart"/>
      <w:r w:rsidRPr="00692EAF">
        <w:t>Заключение</w:t>
      </w:r>
      <w:proofErr w:type="spellEnd"/>
    </w:p>
    <w:p w:rsidR="00692EAF" w:rsidRPr="00692EAF" w:rsidRDefault="00692EAF" w:rsidP="00692EAF">
      <w:pPr>
        <w:rPr>
          <w:lang w:val="ru-RU"/>
        </w:rPr>
      </w:pPr>
      <w:r w:rsidRPr="00692EAF">
        <w:rPr>
          <w:lang w:val="ru-RU"/>
        </w:rPr>
        <w:t>Генная инженерия предоставляет многообещающие методы для борьбы с антимикробной резистентностью. Однако важно обеспечить этический и безопасный подход к применению этих методов. Совместные усилия научного сообщества, правительств и общества необходимы для успешной борьбы с этой глобальной проблемой и обеспечения безопасности нашего общества.</w:t>
      </w:r>
    </w:p>
    <w:sectPr w:rsidR="00692EAF" w:rsidRPr="00692E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088"/>
    <w:multiLevelType w:val="multilevel"/>
    <w:tmpl w:val="CE72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F38FC"/>
    <w:multiLevelType w:val="multilevel"/>
    <w:tmpl w:val="B4D2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541D0"/>
    <w:multiLevelType w:val="multilevel"/>
    <w:tmpl w:val="35D8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9"/>
    <w:rsid w:val="006179CD"/>
    <w:rsid w:val="00692EAF"/>
    <w:rsid w:val="00E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3902"/>
  <w15:chartTrackingRefBased/>
  <w15:docId w15:val="{F4D18853-06C0-4001-9339-FBFB2E25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2E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2023-10-19T17:43:00Z</dcterms:created>
  <dcterms:modified xsi:type="dcterms:W3CDTF">2023-10-19T17:46:00Z</dcterms:modified>
</cp:coreProperties>
</file>