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34" w:rsidRDefault="00896644" w:rsidP="00896644">
      <w:pPr>
        <w:pStyle w:val="1"/>
        <w:rPr>
          <w:lang w:val="ru-RU"/>
        </w:rPr>
      </w:pPr>
      <w:r w:rsidRPr="00896644">
        <w:rPr>
          <w:lang w:val="ru-RU"/>
        </w:rPr>
        <w:t>Стандарты качества и сертификация в гостиничной индустрии</w:t>
      </w:r>
    </w:p>
    <w:p w:rsidR="00896644" w:rsidRPr="00896644" w:rsidRDefault="00896644" w:rsidP="00896644">
      <w:pPr>
        <w:rPr>
          <w:lang w:val="ru-RU"/>
        </w:rPr>
      </w:pPr>
      <w:r w:rsidRPr="00896644">
        <w:rPr>
          <w:lang w:val="ru-RU"/>
        </w:rPr>
        <w:t>Гостиничная индустрия является одной из наиболее конкурентных и требовательных сфер бизнеса, где качество обслуживания и безопасность гостей имеют первостепенное значение. Для обеспечения высокого уровня услуг и соответствия стандартам гостиницам необходимо использовать систему стандартов качества и сертификации. В данном реферате рассмотрим роль стандартов качества и процесс сертификации в гостиничной индустрии.</w:t>
      </w:r>
    </w:p>
    <w:p w:rsidR="00896644" w:rsidRPr="00896644" w:rsidRDefault="00896644" w:rsidP="00896644">
      <w:pPr>
        <w:pStyle w:val="2"/>
      </w:pPr>
      <w:proofErr w:type="spellStart"/>
      <w:r w:rsidRPr="00896644">
        <w:t>Значение</w:t>
      </w:r>
      <w:proofErr w:type="spellEnd"/>
      <w:r w:rsidRPr="00896644">
        <w:t xml:space="preserve"> </w:t>
      </w:r>
      <w:proofErr w:type="spellStart"/>
      <w:r w:rsidRPr="00896644">
        <w:t>стандар</w:t>
      </w:r>
      <w:bookmarkStart w:id="0" w:name="_GoBack"/>
      <w:bookmarkEnd w:id="0"/>
      <w:r w:rsidRPr="00896644">
        <w:t>тов</w:t>
      </w:r>
      <w:proofErr w:type="spellEnd"/>
      <w:r w:rsidRPr="00896644">
        <w:t xml:space="preserve"> </w:t>
      </w:r>
      <w:proofErr w:type="spellStart"/>
      <w:r w:rsidRPr="00896644">
        <w:t>качества</w:t>
      </w:r>
      <w:proofErr w:type="spellEnd"/>
    </w:p>
    <w:p w:rsidR="00896644" w:rsidRPr="00896644" w:rsidRDefault="00896644" w:rsidP="00896644">
      <w:r w:rsidRPr="00896644">
        <w:t xml:space="preserve">1.1. </w:t>
      </w:r>
      <w:proofErr w:type="spellStart"/>
      <w:r w:rsidRPr="00896644">
        <w:t>Обеспечение</w:t>
      </w:r>
      <w:proofErr w:type="spellEnd"/>
      <w:r w:rsidRPr="00896644">
        <w:t xml:space="preserve"> </w:t>
      </w:r>
      <w:proofErr w:type="spellStart"/>
      <w:r w:rsidRPr="00896644">
        <w:t>качества</w:t>
      </w:r>
      <w:proofErr w:type="spellEnd"/>
      <w:r w:rsidRPr="00896644">
        <w:t xml:space="preserve"> </w:t>
      </w:r>
      <w:proofErr w:type="spellStart"/>
      <w:r w:rsidRPr="00896644">
        <w:t>обслуживания</w:t>
      </w:r>
      <w:proofErr w:type="spellEnd"/>
    </w:p>
    <w:p w:rsidR="00896644" w:rsidRPr="00896644" w:rsidRDefault="00896644" w:rsidP="00896644">
      <w:pPr>
        <w:rPr>
          <w:lang w:val="ru-RU"/>
        </w:rPr>
      </w:pPr>
      <w:r w:rsidRPr="00896644">
        <w:rPr>
          <w:lang w:val="ru-RU"/>
        </w:rPr>
        <w:t>Стандарты качества в гостиничной индустрии разрабатываются с целью обеспечения высокого уровня обслуживания гостей. Эти стандарты определяют минимальные требования к услугам, которые гостиницы должны предоставлять, включая комфорт номеров, чистоту, безопасность и качество питания.</w:t>
      </w:r>
    </w:p>
    <w:p w:rsidR="00896644" w:rsidRPr="00896644" w:rsidRDefault="00896644" w:rsidP="00896644">
      <w:pPr>
        <w:rPr>
          <w:lang w:val="ru-RU"/>
        </w:rPr>
      </w:pPr>
      <w:r w:rsidRPr="00896644">
        <w:rPr>
          <w:lang w:val="ru-RU"/>
        </w:rPr>
        <w:t>1.2. Повышение удовлетворенности клиентов</w:t>
      </w:r>
    </w:p>
    <w:p w:rsidR="00896644" w:rsidRPr="00896644" w:rsidRDefault="00896644" w:rsidP="00896644">
      <w:pPr>
        <w:rPr>
          <w:lang w:val="ru-RU"/>
        </w:rPr>
      </w:pPr>
      <w:r w:rsidRPr="00896644">
        <w:rPr>
          <w:lang w:val="ru-RU"/>
        </w:rPr>
        <w:t xml:space="preserve">Соблюдение стандартов качества способствует удовлетворенности клиентов. Гости ожидают, что гостиница будет соответствовать определенным стандартам, </w:t>
      </w:r>
      <w:proofErr w:type="gramStart"/>
      <w:r w:rsidRPr="00896644">
        <w:rPr>
          <w:lang w:val="ru-RU"/>
        </w:rPr>
        <w:t>и</w:t>
      </w:r>
      <w:proofErr w:type="gramEnd"/>
      <w:r w:rsidRPr="00896644">
        <w:rPr>
          <w:lang w:val="ru-RU"/>
        </w:rPr>
        <w:t xml:space="preserve"> если эти ожидания выполняются, это укрепляет репутацию и привлекательность гостиницы для новых и повторных посетителей.</w:t>
      </w:r>
    </w:p>
    <w:p w:rsidR="00896644" w:rsidRPr="00896644" w:rsidRDefault="00896644" w:rsidP="00896644">
      <w:pPr>
        <w:rPr>
          <w:lang w:val="ru-RU"/>
        </w:rPr>
      </w:pPr>
      <w:r w:rsidRPr="00896644">
        <w:rPr>
          <w:lang w:val="ru-RU"/>
        </w:rPr>
        <w:t>1.3. Улучшение операционной эффективности</w:t>
      </w:r>
    </w:p>
    <w:p w:rsidR="00896644" w:rsidRPr="00896644" w:rsidRDefault="00896644" w:rsidP="00896644">
      <w:pPr>
        <w:rPr>
          <w:lang w:val="ru-RU"/>
        </w:rPr>
      </w:pPr>
      <w:r w:rsidRPr="00896644">
        <w:rPr>
          <w:lang w:val="ru-RU"/>
        </w:rPr>
        <w:t>Стандарты качества также помогают гостиницам оптимизировать свои операции. Они определяют стандартные процедуры и методы, которые способствуют более эффективному управлению ресурсами, сокращению потерь и повышению производительности.</w:t>
      </w:r>
    </w:p>
    <w:p w:rsidR="00896644" w:rsidRPr="00896644" w:rsidRDefault="00896644" w:rsidP="00896644">
      <w:pPr>
        <w:pStyle w:val="2"/>
      </w:pPr>
      <w:proofErr w:type="spellStart"/>
      <w:r w:rsidRPr="00896644">
        <w:t>Процесс</w:t>
      </w:r>
      <w:proofErr w:type="spellEnd"/>
      <w:r w:rsidRPr="00896644">
        <w:t xml:space="preserve"> </w:t>
      </w:r>
      <w:proofErr w:type="spellStart"/>
      <w:r w:rsidRPr="00896644">
        <w:t>сертификации</w:t>
      </w:r>
      <w:proofErr w:type="spellEnd"/>
    </w:p>
    <w:p w:rsidR="00896644" w:rsidRPr="00896644" w:rsidRDefault="00896644" w:rsidP="00896644">
      <w:r w:rsidRPr="00896644">
        <w:t xml:space="preserve">2.1. </w:t>
      </w:r>
      <w:proofErr w:type="spellStart"/>
      <w:r w:rsidRPr="00896644">
        <w:t>Оценка</w:t>
      </w:r>
      <w:proofErr w:type="spellEnd"/>
      <w:r w:rsidRPr="00896644">
        <w:t xml:space="preserve"> </w:t>
      </w:r>
      <w:proofErr w:type="spellStart"/>
      <w:r w:rsidRPr="00896644">
        <w:t>соответствия</w:t>
      </w:r>
      <w:proofErr w:type="spellEnd"/>
      <w:r w:rsidRPr="00896644">
        <w:t xml:space="preserve"> </w:t>
      </w:r>
      <w:proofErr w:type="spellStart"/>
      <w:r w:rsidRPr="00896644">
        <w:t>стандартам</w:t>
      </w:r>
      <w:proofErr w:type="spellEnd"/>
    </w:p>
    <w:p w:rsidR="00896644" w:rsidRPr="00896644" w:rsidRDefault="00896644" w:rsidP="00896644">
      <w:pPr>
        <w:rPr>
          <w:lang w:val="ru-RU"/>
        </w:rPr>
      </w:pPr>
      <w:r w:rsidRPr="00896644">
        <w:rPr>
          <w:lang w:val="ru-RU"/>
        </w:rPr>
        <w:t>Процесс сертификации включает в себя оценку гостиницы на предмет соответствия установленным стандартам качества. Эта оценка может проводиться внутренними или внешними аудиторами, которые проверяют, насколько гостиница следует стандартам.</w:t>
      </w:r>
    </w:p>
    <w:p w:rsidR="00896644" w:rsidRPr="00896644" w:rsidRDefault="00896644" w:rsidP="00896644">
      <w:pPr>
        <w:rPr>
          <w:lang w:val="ru-RU"/>
        </w:rPr>
      </w:pPr>
      <w:r w:rsidRPr="00896644">
        <w:rPr>
          <w:lang w:val="ru-RU"/>
        </w:rPr>
        <w:t>2.2. Обучение персонала</w:t>
      </w:r>
    </w:p>
    <w:p w:rsidR="00896644" w:rsidRPr="00896644" w:rsidRDefault="00896644" w:rsidP="00896644">
      <w:pPr>
        <w:rPr>
          <w:lang w:val="ru-RU"/>
        </w:rPr>
      </w:pPr>
      <w:r w:rsidRPr="00896644">
        <w:rPr>
          <w:lang w:val="ru-RU"/>
        </w:rPr>
        <w:t>Часто процесс сертификации включает обучение персонала гостиницы по соблюдению стандартов качества. Это включает в себя обучение в области обслуживания клиентов, безопасности, санитарии и другим аспектам деятельности.</w:t>
      </w:r>
    </w:p>
    <w:p w:rsidR="00896644" w:rsidRPr="00896644" w:rsidRDefault="00896644" w:rsidP="00896644">
      <w:r w:rsidRPr="00896644">
        <w:t xml:space="preserve">2.3. </w:t>
      </w:r>
      <w:proofErr w:type="spellStart"/>
      <w:r w:rsidRPr="00896644">
        <w:t>Выдача</w:t>
      </w:r>
      <w:proofErr w:type="spellEnd"/>
      <w:r w:rsidRPr="00896644">
        <w:t xml:space="preserve"> </w:t>
      </w:r>
      <w:proofErr w:type="spellStart"/>
      <w:r w:rsidRPr="00896644">
        <w:t>сертификата</w:t>
      </w:r>
      <w:proofErr w:type="spellEnd"/>
    </w:p>
    <w:p w:rsidR="00896644" w:rsidRPr="00896644" w:rsidRDefault="00896644" w:rsidP="00896644">
      <w:pPr>
        <w:rPr>
          <w:lang w:val="ru-RU"/>
        </w:rPr>
      </w:pPr>
      <w:r w:rsidRPr="00896644">
        <w:rPr>
          <w:lang w:val="ru-RU"/>
        </w:rPr>
        <w:t>После успешной оценки и выполнения всех требований стандартов качества гостинице выдается сертификат, подтверждающий ее соответствие. Этот сертификат может быть использован в рекламных и маркетинговых целях для привлечения клиентов и подчеркивания качества услуг.</w:t>
      </w:r>
    </w:p>
    <w:p w:rsidR="00896644" w:rsidRPr="00896644" w:rsidRDefault="00896644" w:rsidP="00896644">
      <w:pPr>
        <w:pStyle w:val="2"/>
      </w:pPr>
      <w:proofErr w:type="spellStart"/>
      <w:r w:rsidRPr="00896644">
        <w:t>Мировые</w:t>
      </w:r>
      <w:proofErr w:type="spellEnd"/>
      <w:r w:rsidRPr="00896644">
        <w:t xml:space="preserve"> и </w:t>
      </w:r>
      <w:proofErr w:type="spellStart"/>
      <w:r w:rsidRPr="00896644">
        <w:t>региональные</w:t>
      </w:r>
      <w:proofErr w:type="spellEnd"/>
      <w:r w:rsidRPr="00896644">
        <w:t xml:space="preserve"> </w:t>
      </w:r>
      <w:proofErr w:type="spellStart"/>
      <w:r w:rsidRPr="00896644">
        <w:t>стандарты</w:t>
      </w:r>
      <w:proofErr w:type="spellEnd"/>
    </w:p>
    <w:p w:rsidR="00896644" w:rsidRPr="00896644" w:rsidRDefault="00896644" w:rsidP="00896644">
      <w:pPr>
        <w:rPr>
          <w:lang w:val="ru-RU"/>
        </w:rPr>
      </w:pPr>
      <w:r w:rsidRPr="00896644">
        <w:rPr>
          <w:lang w:val="ru-RU"/>
        </w:rPr>
        <w:t xml:space="preserve">Существует множество мировых и региональных стандартов качества для гостиничной индустрии. Например, </w:t>
      </w:r>
      <w:r w:rsidRPr="00896644">
        <w:t>ISO</w:t>
      </w:r>
      <w:r w:rsidRPr="00896644">
        <w:rPr>
          <w:lang w:val="ru-RU"/>
        </w:rPr>
        <w:t xml:space="preserve"> 9001 - это международный стандарт, который устанавливает общие требования к </w:t>
      </w:r>
      <w:r w:rsidRPr="00896644">
        <w:rPr>
          <w:lang w:val="ru-RU"/>
        </w:rPr>
        <w:lastRenderedPageBreak/>
        <w:t>системам управления качеством. Кроме того, различные страны и регионы могут иметь свои собственные стандарты и сертификационные органы.</w:t>
      </w:r>
    </w:p>
    <w:p w:rsidR="00896644" w:rsidRPr="00896644" w:rsidRDefault="00896644" w:rsidP="00896644">
      <w:pPr>
        <w:pStyle w:val="2"/>
      </w:pPr>
      <w:proofErr w:type="spellStart"/>
      <w:r w:rsidRPr="00896644">
        <w:t>Заключение</w:t>
      </w:r>
      <w:proofErr w:type="spellEnd"/>
    </w:p>
    <w:p w:rsidR="00896644" w:rsidRPr="00896644" w:rsidRDefault="00896644" w:rsidP="00896644">
      <w:pPr>
        <w:rPr>
          <w:lang w:val="ru-RU"/>
        </w:rPr>
      </w:pPr>
      <w:r w:rsidRPr="00896644">
        <w:rPr>
          <w:lang w:val="ru-RU"/>
        </w:rPr>
        <w:t>Стандарты качества и сертификация играют важную роль в гостиничной индустрии, обеспечивая качество обслуживания, повышая удовлетворенность клиентов и улучшая операционную эффективность. Гостиницы, которые активно внедряют стандарты качества и проходят сертификацию, имеют больше шансов на успех и устойчивость на рынке, а также на укрепление своей репутации.</w:t>
      </w:r>
    </w:p>
    <w:sectPr w:rsidR="00896644" w:rsidRPr="008966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1E05"/>
    <w:multiLevelType w:val="multilevel"/>
    <w:tmpl w:val="D37A9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A20259"/>
    <w:multiLevelType w:val="multilevel"/>
    <w:tmpl w:val="84D8E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5B6026"/>
    <w:multiLevelType w:val="multilevel"/>
    <w:tmpl w:val="AA66B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D0"/>
    <w:rsid w:val="000F07D0"/>
    <w:rsid w:val="00607234"/>
    <w:rsid w:val="0089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989E"/>
  <w15:chartTrackingRefBased/>
  <w15:docId w15:val="{040D87E6-7616-4C87-A1C8-E887B17F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66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6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6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966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2023-10-23T15:50:00Z</dcterms:created>
  <dcterms:modified xsi:type="dcterms:W3CDTF">2023-10-23T15:50:00Z</dcterms:modified>
</cp:coreProperties>
</file>