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A40" w:rsidRDefault="0017092D" w:rsidP="0017092D">
      <w:pPr>
        <w:pStyle w:val="1"/>
        <w:jc w:val="center"/>
      </w:pPr>
      <w:r w:rsidRPr="0017092D">
        <w:t>Ар-</w:t>
      </w:r>
      <w:proofErr w:type="spellStart"/>
      <w:r w:rsidRPr="0017092D">
        <w:t>нуво</w:t>
      </w:r>
      <w:proofErr w:type="spellEnd"/>
      <w:r w:rsidRPr="0017092D">
        <w:t xml:space="preserve"> искусство, вдохновленное природой</w:t>
      </w:r>
    </w:p>
    <w:p w:rsidR="0017092D" w:rsidRDefault="0017092D" w:rsidP="0017092D"/>
    <w:p w:rsidR="0017092D" w:rsidRDefault="0017092D" w:rsidP="0017092D">
      <w:bookmarkStart w:id="0" w:name="_GoBack"/>
      <w:r>
        <w:t>Ар-</w:t>
      </w:r>
      <w:proofErr w:type="spellStart"/>
      <w:r>
        <w:t>нуво</w:t>
      </w:r>
      <w:proofErr w:type="spellEnd"/>
      <w:r>
        <w:t>, или новое искусство, было художественным движением, которое возникло в конце XIX и начале XX века и оказало значительное воздействие на архитектуру, дизайн, живопись и другие виды искусства. Этот стиль был вдохновлен природой и стремлением к её органической и гармоничной интеграции в человеч</w:t>
      </w:r>
      <w:r>
        <w:t>ескую жизнь и окружающую среду.</w:t>
      </w:r>
    </w:p>
    <w:p w:rsidR="0017092D" w:rsidRDefault="0017092D" w:rsidP="0017092D">
      <w:r>
        <w:t>Основной чертой ар-</w:t>
      </w:r>
      <w:proofErr w:type="spellStart"/>
      <w:r>
        <w:t>нуво</w:t>
      </w:r>
      <w:proofErr w:type="spellEnd"/>
      <w:r>
        <w:t xml:space="preserve"> было использование органических форм и природных мотивов в дизайне и искусстве. Художники и архитекторы этого направления стремились создать произведения, которые были бы органическими частями природы, а не её противоположностью. Они вдохновлялись линиями, формами и цветами природы, а также использовали растительные и ж</w:t>
      </w:r>
      <w:r>
        <w:t>ивотные мотивы в своих работах.</w:t>
      </w:r>
    </w:p>
    <w:p w:rsidR="0017092D" w:rsidRDefault="0017092D" w:rsidP="0017092D">
      <w:r>
        <w:t>Ар-</w:t>
      </w:r>
      <w:proofErr w:type="spellStart"/>
      <w:r>
        <w:t>нуво</w:t>
      </w:r>
      <w:proofErr w:type="spellEnd"/>
      <w:r>
        <w:t xml:space="preserve"> оказало влияние на архитектуру и дизайн зданий. Здания в стиле ар-</w:t>
      </w:r>
      <w:proofErr w:type="spellStart"/>
      <w:r>
        <w:t>нуво</w:t>
      </w:r>
      <w:proofErr w:type="spellEnd"/>
      <w:r>
        <w:t xml:space="preserve"> часто имели органические формы, изогнутые линии, фасады с растительными узорами и декоративные элементы, вдохновленные природой. Этот стиль создавал ощущение единства с окружающей природой и придавал зданиям гарм</w:t>
      </w:r>
      <w:r>
        <w:t>оничный и приятный внешний вид.</w:t>
      </w:r>
    </w:p>
    <w:p w:rsidR="0017092D" w:rsidRDefault="0017092D" w:rsidP="0017092D">
      <w:r>
        <w:t>В живописи ар-</w:t>
      </w:r>
      <w:proofErr w:type="spellStart"/>
      <w:r>
        <w:t>нуво</w:t>
      </w:r>
      <w:proofErr w:type="spellEnd"/>
      <w:r>
        <w:t xml:space="preserve"> также проявился интерес к природе и её символическим аспектам. Художники этого направления часто изображали пейзажи, цветы, растения и животных, подчеркивая их красоту и символическое значение. Произведения в стиле ар-</w:t>
      </w:r>
      <w:proofErr w:type="spellStart"/>
      <w:r>
        <w:t>нуво</w:t>
      </w:r>
      <w:proofErr w:type="spellEnd"/>
      <w:r>
        <w:t xml:space="preserve"> олицетворяли гармо</w:t>
      </w:r>
      <w:r>
        <w:t>нию между человеком и природой.</w:t>
      </w:r>
    </w:p>
    <w:p w:rsidR="0017092D" w:rsidRDefault="0017092D" w:rsidP="0017092D">
      <w:r>
        <w:t>Один из наиболее известных представителей ар-</w:t>
      </w:r>
      <w:proofErr w:type="spellStart"/>
      <w:r>
        <w:t>нуво</w:t>
      </w:r>
      <w:proofErr w:type="spellEnd"/>
      <w:r>
        <w:t xml:space="preserve"> в архитектуре был Антонио Гауди, чьи работы, такие как собор Святого Семейства в Барселоне, вобрали в себя элементы органической природы и архитектурную фантазию. В живописи можно выделить художников, таких как Густав </w:t>
      </w:r>
      <w:proofErr w:type="spellStart"/>
      <w:r>
        <w:t>Климт</w:t>
      </w:r>
      <w:proofErr w:type="spellEnd"/>
      <w:r>
        <w:t>, чьи работы обладали символи</w:t>
      </w:r>
      <w:r>
        <w:t>ческой и органической красотой.</w:t>
      </w:r>
    </w:p>
    <w:p w:rsidR="0017092D" w:rsidRDefault="0017092D" w:rsidP="0017092D">
      <w:r>
        <w:t>Ар-</w:t>
      </w:r>
      <w:proofErr w:type="spellStart"/>
      <w:r>
        <w:t>нуво</w:t>
      </w:r>
      <w:proofErr w:type="spellEnd"/>
      <w:r>
        <w:t xml:space="preserve"> оставило важное наследие в искусстве и дизайне. Его уникальное вдохновение природой, органические формы и символические мотивы продолжают влиять на современные тенденции в архитектуре и дизайне. Этот стиль напоминает о важности гармонии с природой и о том, как её красота может служить источником вдохновения для художников и дизайнеров в поиске уравновешенности и красоты в современном мире.</w:t>
      </w:r>
    </w:p>
    <w:p w:rsidR="0017092D" w:rsidRDefault="0017092D" w:rsidP="0017092D">
      <w:r>
        <w:t>Ар-</w:t>
      </w:r>
      <w:proofErr w:type="spellStart"/>
      <w:r>
        <w:t>нуво</w:t>
      </w:r>
      <w:proofErr w:type="spellEnd"/>
      <w:r>
        <w:t xml:space="preserve"> также поднимало важные вопросы о взаимосвязи между человеком и природой. Художники и архитекторы этого стиля призывали к более гармоничным и уважительным отношениям к окружающей среде. Они искали способы включить природные элементы в городскую среду, чтобы создать бол</w:t>
      </w:r>
      <w:r>
        <w:t>ее зеленые и комфортные города.</w:t>
      </w:r>
    </w:p>
    <w:p w:rsidR="0017092D" w:rsidRDefault="0017092D" w:rsidP="0017092D">
      <w:r>
        <w:t>Ар-</w:t>
      </w:r>
      <w:proofErr w:type="spellStart"/>
      <w:r>
        <w:t>нуво</w:t>
      </w:r>
      <w:proofErr w:type="spellEnd"/>
      <w:r>
        <w:t xml:space="preserve"> также акцентировало внимание на внутренней красоте и духовной гармонии. Этот стиль стремился к созданию не только визуально привлекательных произведений и дизайна, но и к подчеркиванию внутренней гармонии и спокойствия. Это было особенно важно в периоде, когда индустриализация и городской образ жизн</w:t>
      </w:r>
      <w:r>
        <w:t>и менялись с быстрой скоростью.</w:t>
      </w:r>
    </w:p>
    <w:p w:rsidR="0017092D" w:rsidRDefault="0017092D" w:rsidP="0017092D">
      <w:r>
        <w:t>Символика природы в ар-</w:t>
      </w:r>
      <w:proofErr w:type="spellStart"/>
      <w:r>
        <w:t>нуво</w:t>
      </w:r>
      <w:proofErr w:type="spellEnd"/>
      <w:r>
        <w:t xml:space="preserve"> также проникала в другие виды искусства, такие как мебельный дизайн, ювелирное искусство и стеклянное искусство. Этот стиль оказал влияние на формы и узоры в различных предметах и бытовых вещах, что сделало их более орг</w:t>
      </w:r>
      <w:r>
        <w:t>аничными и эстетично приятными.</w:t>
      </w:r>
    </w:p>
    <w:p w:rsidR="0017092D" w:rsidRPr="0017092D" w:rsidRDefault="0017092D" w:rsidP="0017092D">
      <w:r>
        <w:t>Сегодня ар-</w:t>
      </w:r>
      <w:proofErr w:type="spellStart"/>
      <w:r>
        <w:t>нуво</w:t>
      </w:r>
      <w:proofErr w:type="spellEnd"/>
      <w:r>
        <w:t xml:space="preserve"> остается важным этапом в истории искусства и дизайна. Его акцент на природе, символах и органических формах продолжает вдохновлять художников и дизайнеров, а также напоминает нам о важности баланса между человеком и природой в современном мире. Этот </w:t>
      </w:r>
      <w:r>
        <w:lastRenderedPageBreak/>
        <w:t>стиль служит напоминанием о том, как природа может быть источником вдохновения и гармонии в нашей жизни и окружающей среде.</w:t>
      </w:r>
      <w:bookmarkEnd w:id="0"/>
    </w:p>
    <w:sectPr w:rsidR="0017092D" w:rsidRPr="0017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40"/>
    <w:rsid w:val="0017092D"/>
    <w:rsid w:val="0019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93DF"/>
  <w15:chartTrackingRefBased/>
  <w15:docId w15:val="{16434F47-C6E7-4CED-B085-40668633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09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9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2023-11-03T05:18:00Z</dcterms:created>
  <dcterms:modified xsi:type="dcterms:W3CDTF">2023-11-03T05:18:00Z</dcterms:modified>
</cp:coreProperties>
</file>