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4A" w:rsidRDefault="00142B37" w:rsidP="00142B37">
      <w:pPr>
        <w:pStyle w:val="1"/>
        <w:jc w:val="center"/>
      </w:pPr>
      <w:proofErr w:type="spellStart"/>
      <w:r w:rsidRPr="00142B37">
        <w:t>Оксидативный</w:t>
      </w:r>
      <w:proofErr w:type="spellEnd"/>
      <w:r w:rsidRPr="00142B37">
        <w:t xml:space="preserve"> стресс и его роль в кардиологии</w:t>
      </w:r>
    </w:p>
    <w:p w:rsidR="00142B37" w:rsidRDefault="00142B37" w:rsidP="00142B37"/>
    <w:p w:rsidR="00142B37" w:rsidRDefault="00142B37" w:rsidP="00142B37">
      <w:bookmarkStart w:id="0" w:name="_GoBack"/>
      <w:proofErr w:type="spellStart"/>
      <w:r>
        <w:t>Оксидативный</w:t>
      </w:r>
      <w:proofErr w:type="spellEnd"/>
      <w:r>
        <w:t xml:space="preserve"> стресс является важным понятием в области кардиологии и исследованиях сердечно-сосудистой системы. Он описывает дисбаланс между образованием свободных радикалов и антиоксидантной способностью организма бороться с ними. Свободные радикалы - это нестабильные молекулы, способные повреждать клетки и ткани, включая те, кото</w:t>
      </w:r>
      <w:r>
        <w:t>рые составляют сердце и сосуды.</w:t>
      </w:r>
    </w:p>
    <w:p w:rsidR="00142B37" w:rsidRDefault="00142B37" w:rsidP="00142B37">
      <w:r>
        <w:t xml:space="preserve">Роль </w:t>
      </w:r>
      <w:proofErr w:type="spellStart"/>
      <w:r>
        <w:t>оксидативного</w:t>
      </w:r>
      <w:proofErr w:type="spellEnd"/>
      <w:r>
        <w:t xml:space="preserve"> стресса в кардиологии заключается в его способности вызывать окислительные повреждения клеток сердечной мышцы и сосудов. Эти повреждения могут привести к развитию различных сердечно-сосудистых заболеваний, таких как атеросклероз, ишемическая б</w:t>
      </w:r>
      <w:r>
        <w:t>олезнь сердца, гипертония и др.</w:t>
      </w:r>
    </w:p>
    <w:p w:rsidR="00142B37" w:rsidRDefault="00142B37" w:rsidP="00142B37">
      <w:r>
        <w:t xml:space="preserve">Важно отметить, что </w:t>
      </w:r>
      <w:proofErr w:type="spellStart"/>
      <w:r>
        <w:t>оксидативный</w:t>
      </w:r>
      <w:proofErr w:type="spellEnd"/>
      <w:r>
        <w:t xml:space="preserve"> стресс может быть вызван различными факторами, включая неправильное питание, курение, избыточное потребление алкоголя, физическую неактивность и стресс. Также он может возникнуть как следствие разных заболеваний, таких как диабет, воспалите</w:t>
      </w:r>
      <w:r>
        <w:t>льные состояния и даже возраст.</w:t>
      </w:r>
    </w:p>
    <w:p w:rsidR="00142B37" w:rsidRDefault="00142B37" w:rsidP="00142B37">
      <w:r>
        <w:t xml:space="preserve">Для борьбы с </w:t>
      </w:r>
      <w:proofErr w:type="spellStart"/>
      <w:r>
        <w:t>оксидативным</w:t>
      </w:r>
      <w:proofErr w:type="spellEnd"/>
      <w:r>
        <w:t xml:space="preserve"> стрессом в кардиологии используется ряд методов и подходов. Важным моментом является поддержание здорового образа жизни, включая правильное питание, физическую активность и отказ от вредных привычек. Также используются антиоксиданты, как диетические добавки или лекарства, для уменьш</w:t>
      </w:r>
      <w:r>
        <w:t>ения окислительных повреждений.</w:t>
      </w:r>
    </w:p>
    <w:p w:rsidR="00142B37" w:rsidRDefault="00142B37" w:rsidP="00142B37">
      <w:r>
        <w:t xml:space="preserve">Другими методами борьбы с </w:t>
      </w:r>
      <w:proofErr w:type="spellStart"/>
      <w:r>
        <w:t>оксидативным</w:t>
      </w:r>
      <w:proofErr w:type="spellEnd"/>
      <w:r>
        <w:t xml:space="preserve"> стрессом могут быть антиоксидантные терапии, физиотерапия и даже хирургические вмешательства при серьезных заболеваниях сердца. Важно понимать, что уровень </w:t>
      </w:r>
      <w:proofErr w:type="spellStart"/>
      <w:r>
        <w:t>оксидативного</w:t>
      </w:r>
      <w:proofErr w:type="spellEnd"/>
      <w:r>
        <w:t xml:space="preserve"> стресса может варьировать у разных пациентов, и лечение должно быть персонализированным в зависимости от конкретной ситуации.</w:t>
      </w:r>
    </w:p>
    <w:p w:rsidR="00142B37" w:rsidRDefault="00142B37" w:rsidP="00142B37">
      <w:proofErr w:type="spellStart"/>
      <w:r>
        <w:t>Оксидативный</w:t>
      </w:r>
      <w:proofErr w:type="spellEnd"/>
      <w:r>
        <w:t xml:space="preserve"> стресс является важным аспектом в патогенезе и развитии сердечно-сосудистых заболеваний. Его роль связана с повреждением клеток и структур сердечной мышцы, сосудов, и других элементов сердечно-сосудистой системы. </w:t>
      </w:r>
      <w:proofErr w:type="spellStart"/>
      <w:r>
        <w:t>Оксидативный</w:t>
      </w:r>
      <w:proofErr w:type="spellEnd"/>
      <w:r>
        <w:t xml:space="preserve"> стресс может быть следствием длительных периодов воспаления, атеросклероза и других патологических процессов, которые часто сопровождают с</w:t>
      </w:r>
      <w:r>
        <w:t>ердечно-сосудистые заболевания.</w:t>
      </w:r>
    </w:p>
    <w:p w:rsidR="00142B37" w:rsidRDefault="00142B37" w:rsidP="00142B37">
      <w:r>
        <w:t xml:space="preserve">Важно также отметить, что </w:t>
      </w:r>
      <w:proofErr w:type="spellStart"/>
      <w:r>
        <w:t>оксидативный</w:t>
      </w:r>
      <w:proofErr w:type="spellEnd"/>
      <w:r>
        <w:t xml:space="preserve"> стресс может усиливаться в результате неблагоприятных факторов образа жизни, таких как курение, употребление алкоголя, неправильное питание и физическая неактивность. Эти факторы способствуют увеличению образования свободных радикалов и снижению активности антиоксидантных сис</w:t>
      </w:r>
      <w:r>
        <w:t>тем в организме.</w:t>
      </w:r>
    </w:p>
    <w:p w:rsidR="00142B37" w:rsidRDefault="00142B37" w:rsidP="00142B37">
      <w:r>
        <w:t xml:space="preserve">Для борьбы с </w:t>
      </w:r>
      <w:proofErr w:type="spellStart"/>
      <w:r>
        <w:t>оксидативным</w:t>
      </w:r>
      <w:proofErr w:type="spellEnd"/>
      <w:r>
        <w:t xml:space="preserve"> стрессом в кардиологии разрабатываются различные подходы. Важным является образ жизни, способствующий снижению его воздействия. Это включает в себя употребление антиоксидантов через пищу, таких как витамины С и Е, а также минералы, </w:t>
      </w:r>
      <w:proofErr w:type="gramStart"/>
      <w:r>
        <w:t>например</w:t>
      </w:r>
      <w:proofErr w:type="gramEnd"/>
      <w:r>
        <w:t xml:space="preserve"> селен. Регулярная физическая активность и здоровое питание также способствуют ум</w:t>
      </w:r>
      <w:r>
        <w:t xml:space="preserve">еньшению </w:t>
      </w:r>
      <w:proofErr w:type="spellStart"/>
      <w:r>
        <w:t>оксидативного</w:t>
      </w:r>
      <w:proofErr w:type="spellEnd"/>
      <w:r>
        <w:t xml:space="preserve"> стресса.</w:t>
      </w:r>
    </w:p>
    <w:p w:rsidR="00142B37" w:rsidRDefault="00142B37" w:rsidP="00142B37">
      <w:r>
        <w:t>В некоторых случаях, особенно при серьезных сердечно-сосудистых заболеваниях, могут быть назначены антиоксидантные лекарства. Они могут помочь восстановить баланс между свободными радикалами и антиоксидантами, что способствует защи</w:t>
      </w:r>
      <w:r>
        <w:t>те сердечно-сосудистой системы.</w:t>
      </w:r>
    </w:p>
    <w:p w:rsidR="00142B37" w:rsidRPr="00142B37" w:rsidRDefault="00142B37" w:rsidP="00142B37">
      <w:r>
        <w:lastRenderedPageBreak/>
        <w:t xml:space="preserve">В заключение, </w:t>
      </w:r>
      <w:proofErr w:type="spellStart"/>
      <w:r>
        <w:t>оксидативный</w:t>
      </w:r>
      <w:proofErr w:type="spellEnd"/>
      <w:r>
        <w:t xml:space="preserve"> стресс играет значительную роль в развитии и прогрессии сердечно-сосудистых заболеваний. Понимание его механизмов и методов борьбы с ним является важным направлением в современной кардиологии, позволяя разрабатывать новые подходы к профилактике и лечению сердечных проблем.</w:t>
      </w:r>
      <w:bookmarkEnd w:id="0"/>
    </w:p>
    <w:sectPr w:rsidR="00142B37" w:rsidRPr="0014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4A"/>
    <w:rsid w:val="00142B37"/>
    <w:rsid w:val="0041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4B38"/>
  <w15:chartTrackingRefBased/>
  <w15:docId w15:val="{018C7A4E-745E-406F-8E3F-646F3AF7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2023-11-04T13:49:00Z</dcterms:created>
  <dcterms:modified xsi:type="dcterms:W3CDTF">2023-11-04T13:50:00Z</dcterms:modified>
</cp:coreProperties>
</file>