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F0" w:rsidRDefault="00E21F69" w:rsidP="00E21F69">
      <w:pPr>
        <w:pStyle w:val="1"/>
        <w:jc w:val="center"/>
      </w:pPr>
      <w:r w:rsidRPr="00E21F69">
        <w:t>Космическая картография</w:t>
      </w:r>
      <w:r>
        <w:t>:</w:t>
      </w:r>
      <w:r w:rsidRPr="00E21F69">
        <w:t xml:space="preserve"> картографирование планет и звездных систем</w:t>
      </w:r>
    </w:p>
    <w:p w:rsidR="00E21F69" w:rsidRDefault="00E21F69" w:rsidP="00E21F69"/>
    <w:p w:rsidR="00E21F69" w:rsidRDefault="00E21F69" w:rsidP="00E21F69">
      <w:bookmarkStart w:id="0" w:name="_GoBack"/>
      <w:r>
        <w:t xml:space="preserve">Космическая картография является одним из самых захватывающих и быстро развивающихся направлений в современной науке. Это искусство и наука создания карт небесных тел, включая планеты, их спутники, астероиды, звезды и галактики. С появлением космических аппаратов и телескопов высокого разрешения человечество получило возможность изучать космическое пространство на беспрецедентном уровне детализации. Спутники, такие как </w:t>
      </w:r>
      <w:proofErr w:type="spellStart"/>
      <w:r>
        <w:t>Hubble</w:t>
      </w:r>
      <w:proofErr w:type="spellEnd"/>
      <w:r>
        <w:t xml:space="preserve">, и миссии, например, </w:t>
      </w:r>
      <w:proofErr w:type="spellStart"/>
      <w:r>
        <w:t>Voyager</w:t>
      </w:r>
      <w:proofErr w:type="spellEnd"/>
      <w:r>
        <w:t xml:space="preserve"> и </w:t>
      </w:r>
      <w:proofErr w:type="spellStart"/>
      <w:r>
        <w:t>Mars</w:t>
      </w:r>
      <w:proofErr w:type="spellEnd"/>
      <w:r>
        <w:t xml:space="preserve"> </w:t>
      </w:r>
      <w:proofErr w:type="spellStart"/>
      <w:r>
        <w:t>Rover</w:t>
      </w:r>
      <w:proofErr w:type="spellEnd"/>
      <w:r>
        <w:t>, предоставили нам изображения и данные для составления точных карт других планет и да</w:t>
      </w:r>
      <w:r>
        <w:t>льних астрономических объектов.</w:t>
      </w:r>
    </w:p>
    <w:p w:rsidR="00E21F69" w:rsidRDefault="00E21F69" w:rsidP="00E21F69">
      <w:r>
        <w:t>Картографирование планет проводится с помощью радарных, лазерных и оптических сенсоров, установленных на орбитальных и межпланетных станциях. Получаемые данные позволяют создавать трехмерные модели рельефа, определять химический состав и температуры поверхности, находить воду и лед, и даже предполагать наличие биологических форм. Особенное значение имеет создание карт Марса и Луны, где уже сейчас запланированы будущие миссии по осв</w:t>
      </w:r>
      <w:r>
        <w:t>оению и, возможно, колонизации.</w:t>
      </w:r>
    </w:p>
    <w:p w:rsidR="00E21F69" w:rsidRDefault="00E21F69" w:rsidP="00E21F69">
      <w:r>
        <w:t xml:space="preserve">Исследование и картографирование далёких звездных систем стали возможны благодаря прорывам в радиоастрономии и спектроскопии. Телескопы, такие как </w:t>
      </w:r>
      <w:proofErr w:type="spellStart"/>
      <w:r>
        <w:t>Kepler</w:t>
      </w:r>
      <w:proofErr w:type="spellEnd"/>
      <w:r>
        <w:t xml:space="preserve"> и TESS, нацелены на поиск </w:t>
      </w:r>
      <w:proofErr w:type="spellStart"/>
      <w:r>
        <w:t>экзопланет</w:t>
      </w:r>
      <w:proofErr w:type="spellEnd"/>
      <w:r>
        <w:t xml:space="preserve">, и каждая из обнаруженных планет может быть зарегистрирована и отмечена на космических картах. В этих исследованиях ученые опираются на анализ изменений яркости звезды, когда планета проходит перед ней, и на изменения в спектре света, которые могут </w:t>
      </w:r>
      <w:r>
        <w:t>указывать на наличие атмосферы.</w:t>
      </w:r>
    </w:p>
    <w:p w:rsidR="00E21F69" w:rsidRDefault="00E21F69" w:rsidP="00E21F69">
      <w:r>
        <w:t>Картографическое изображение галактик и более крупных структур Вселенной представляет собой сумму наблюдений за движением звезд и газа, распределением темной материи и взаимодействием гравитационных сил. С помощью космической картографии астрономы могут строить модели Вселенной в различные эпохи её развития и прогнозировать будущее косми</w:t>
      </w:r>
      <w:r>
        <w:t>ческих объектов и систем.</w:t>
      </w:r>
    </w:p>
    <w:p w:rsidR="00E21F69" w:rsidRDefault="00E21F69" w:rsidP="00E21F69">
      <w:r>
        <w:t>Важной частью космической картографии является и образовательный аспект. Карты, созданные на основе данных из космоса, вдохновляют людей, расширяют наши знания о Вселенной и помогают понять наше место в ней. Они используются в учебных заведениях для обучения астрономии и астрофизики, а также служат инструментом для популяризац</w:t>
      </w:r>
      <w:r>
        <w:t>ии науки среди широкой публики.</w:t>
      </w:r>
    </w:p>
    <w:p w:rsidR="00E21F69" w:rsidRDefault="00E21F69" w:rsidP="00E21F69">
      <w:r>
        <w:t>Таким образом, космическая картография остае</w:t>
      </w:r>
      <w:r>
        <w:t>тся важнейшим инструментом в ис</w:t>
      </w:r>
      <w:r>
        <w:t>следовании космоса. Она продолжает развиваться с внедрением новых технологий наблюдения и обработки данных, расширяя границы нашего понимания Вселенной и укрепляя мечту человечества о звездных путешествиях.</w:t>
      </w:r>
    </w:p>
    <w:p w:rsidR="00E21F69" w:rsidRDefault="00E21F69" w:rsidP="00E21F69">
      <w:r>
        <w:t xml:space="preserve">Космическая картография, как научная дисциплина, переживает период активного прогресса, благодаря постоянному совершенствованию технологий дистанционного зондирования космоса и разработке новых методов анализа данных. Каждый новый космический телескоп и миссия предоставляют больше информации, которая требует усовершенствования картографических методик для создания все более точных и информативных карт. Современные космические карты не просто отображают местоположение объектов, они также могут передавать информацию об их физических, химических </w:t>
      </w:r>
      <w:r>
        <w:t>и динамических характеристиках.</w:t>
      </w:r>
    </w:p>
    <w:p w:rsidR="00E21F69" w:rsidRDefault="00E21F69" w:rsidP="00E21F69">
      <w:r>
        <w:lastRenderedPageBreak/>
        <w:t xml:space="preserve">Одним из наиболее интригующих аспектов космической картографии является </w:t>
      </w:r>
      <w:proofErr w:type="spellStart"/>
      <w:r>
        <w:t>маппинг</w:t>
      </w:r>
      <w:proofErr w:type="spellEnd"/>
      <w:r>
        <w:t xml:space="preserve"> поверхности планет и спутников с помощью космических аппаратов, что дает уникальную возможность изучать эти миры на расстоянии и планировать будущие миссии. Например, карты Марса, созданные на основе данных с </w:t>
      </w:r>
      <w:proofErr w:type="spellStart"/>
      <w:r>
        <w:t>марсоходов</w:t>
      </w:r>
      <w:proofErr w:type="spellEnd"/>
      <w:r>
        <w:t xml:space="preserve"> и орбитальных аппаратов, уже сейчас используются для выбора наиболее подходящих мест для посадки следующих миссий и </w:t>
      </w:r>
      <w:r>
        <w:t>для поиска следов воды и жизни.</w:t>
      </w:r>
    </w:p>
    <w:p w:rsidR="00E21F69" w:rsidRDefault="00E21F69" w:rsidP="00E21F69">
      <w:r>
        <w:t xml:space="preserve">Картографирование далёких астрономических объектов, таких как </w:t>
      </w:r>
      <w:proofErr w:type="spellStart"/>
      <w:r>
        <w:t>экзопланеты</w:t>
      </w:r>
      <w:proofErr w:type="spellEnd"/>
      <w:r>
        <w:t xml:space="preserve"> и звездные системы, ставит перед учеными ряд сложных задач. Помимо технических трудностей наблюдения за чрезвычайно слабыми и удалёнными объектами, существует проблема интерпретации полученных данных. Отображение </w:t>
      </w:r>
      <w:proofErr w:type="spellStart"/>
      <w:r>
        <w:t>экзопланет</w:t>
      </w:r>
      <w:proofErr w:type="spellEnd"/>
      <w:r>
        <w:t xml:space="preserve"> требует учитывать множество факторов, включая искажения, вызванные гравитационным </w:t>
      </w:r>
      <w:proofErr w:type="spellStart"/>
      <w:r>
        <w:t>линзированием</w:t>
      </w:r>
      <w:proofErr w:type="spellEnd"/>
      <w:r>
        <w:t>, и атмо</w:t>
      </w:r>
      <w:r>
        <w:t>сферные эффекты звезды-хозяина.</w:t>
      </w:r>
    </w:p>
    <w:p w:rsidR="00E21F69" w:rsidRDefault="00E21F69" w:rsidP="00E21F69">
      <w:r>
        <w:t>Карты галактик и крупномасштабных структур вселенной также предоставляют ценные данные для понимания процессов формирования и эволюции галактик, их взаимодействия друг с другом, а также распределения тёмной материи и энергии во Вселенной. Эти карты помогают астрономам отслеживать и предсказывать столкновения галактик, взрывы сверхновых и другие космические события, оказывающие влияние на</w:t>
      </w:r>
      <w:r>
        <w:t xml:space="preserve"> структуру и будущее Вселенной.</w:t>
      </w:r>
    </w:p>
    <w:p w:rsidR="00E21F69" w:rsidRDefault="00E21F69" w:rsidP="00E21F69">
      <w:r>
        <w:t>Важным направлением космической картографии является и разработка карт для пилотируемых космических полётов. В рамках подготовки к длительным экспедициям на другие планеты карты служат основой для планирования маршрутов, расположения научных станций и поиска ресурсов. С появлением частных космических компаний, заинтересованных в освоении космического пространства, актуальност</w:t>
      </w:r>
      <w:r>
        <w:t>ь этих карт только усиливается.</w:t>
      </w:r>
    </w:p>
    <w:p w:rsidR="00E21F69" w:rsidRPr="00E21F69" w:rsidRDefault="00E21F69" w:rsidP="00E21F69">
      <w:r>
        <w:t>Таким образом, космичес</w:t>
      </w:r>
      <w:r>
        <w:t>кая картография остаётся в аван</w:t>
      </w:r>
      <w:r>
        <w:t>гарде научного поиска, олицетворяя стремление человечества расширить границы своего присутствия во Вселенной. Она продолжает привносить важные изменения не только в науку, но и в общественное сознание, позволяя каждому человеку увидеть красоту и масштабы космического пространства.</w:t>
      </w:r>
      <w:bookmarkEnd w:id="0"/>
    </w:p>
    <w:sectPr w:rsidR="00E21F69" w:rsidRPr="00E2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F0"/>
    <w:rsid w:val="00AE41F0"/>
    <w:rsid w:val="00E2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56BE"/>
  <w15:chartTrackingRefBased/>
  <w15:docId w15:val="{60D7D98E-AC28-47A5-A330-F8AABA85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2023-11-04T18:12:00Z</dcterms:created>
  <dcterms:modified xsi:type="dcterms:W3CDTF">2023-11-04T18:15:00Z</dcterms:modified>
</cp:coreProperties>
</file>