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1A" w:rsidRDefault="00C210A7" w:rsidP="00C210A7">
      <w:pPr>
        <w:pStyle w:val="1"/>
        <w:jc w:val="center"/>
      </w:pPr>
      <w:proofErr w:type="spellStart"/>
      <w:r w:rsidRPr="00C210A7">
        <w:t>Нейробиология</w:t>
      </w:r>
      <w:proofErr w:type="spellEnd"/>
      <w:r w:rsidRPr="00C210A7">
        <w:t xml:space="preserve"> чувства юмора и восприятия комедии</w:t>
      </w:r>
    </w:p>
    <w:p w:rsidR="00C210A7" w:rsidRDefault="00C210A7" w:rsidP="00C210A7"/>
    <w:p w:rsidR="00C210A7" w:rsidRDefault="00C210A7" w:rsidP="00C210A7">
      <w:bookmarkStart w:id="0" w:name="_GoBack"/>
      <w:proofErr w:type="spellStart"/>
      <w:r>
        <w:t>Нейробиология</w:t>
      </w:r>
      <w:proofErr w:type="spellEnd"/>
      <w:r>
        <w:t xml:space="preserve"> чувства юмора и восприятия комедии - это интересная область исследований, которая позволяет нам лучше понять, как мозг функционирует в контексте развлечения и смеха. Юмор и комедия - это важные аспекты человеческой культуры, которые способны вызывать положительные эмоции, улучшать настроение и даже оказывать благопр</w:t>
      </w:r>
      <w:r>
        <w:t>иятное воздействие на здоровье.</w:t>
      </w:r>
    </w:p>
    <w:p w:rsidR="00C210A7" w:rsidRDefault="00C210A7" w:rsidP="00C210A7">
      <w:r>
        <w:t xml:space="preserve">Чувство юмора и восприятие комедии связаны с активностью определенных областей мозга, таких как префронтальная кора, которая ответственна за абстрактное мышление и оценку событий, и </w:t>
      </w:r>
      <w:proofErr w:type="spellStart"/>
      <w:r>
        <w:t>лимбическая</w:t>
      </w:r>
      <w:proofErr w:type="spellEnd"/>
      <w:r>
        <w:t xml:space="preserve"> система, связанная с эмоциями и наградой. Когда человек смеется или находит что-то смешным, эти области мозга активируются, и происходит выделение </w:t>
      </w:r>
      <w:proofErr w:type="spellStart"/>
      <w:r>
        <w:t>нейротрансмиттеров</w:t>
      </w:r>
      <w:proofErr w:type="spellEnd"/>
      <w:r>
        <w:t xml:space="preserve">, таких как дофамин, что вызывает </w:t>
      </w:r>
      <w:r>
        <w:t>чувство удовольствия и радости.</w:t>
      </w:r>
    </w:p>
    <w:p w:rsidR="00C210A7" w:rsidRDefault="00C210A7" w:rsidP="00C210A7">
      <w:r>
        <w:t xml:space="preserve">Исследования также показывают, что чувство юмора может улучшать психологическое и физическое здоровье. Смех способен снижать уровень стресса и </w:t>
      </w:r>
      <w:proofErr w:type="spellStart"/>
      <w:r>
        <w:t>анксиозности</w:t>
      </w:r>
      <w:proofErr w:type="spellEnd"/>
      <w:r>
        <w:t xml:space="preserve">, укреплять иммунную систему и улучшать общее самочувствие. Мозг выпускает </w:t>
      </w:r>
      <w:proofErr w:type="spellStart"/>
      <w:r>
        <w:t>эндорфины</w:t>
      </w:r>
      <w:proofErr w:type="spellEnd"/>
      <w:r>
        <w:t xml:space="preserve"> - естественные анальгетики и </w:t>
      </w:r>
      <w:proofErr w:type="spellStart"/>
      <w:r>
        <w:t>антистрессоры</w:t>
      </w:r>
      <w:proofErr w:type="spellEnd"/>
      <w:r>
        <w:t>, когда человек смеется, что способствует расслаблению и улу</w:t>
      </w:r>
      <w:r>
        <w:t>чшению настроения.</w:t>
      </w:r>
    </w:p>
    <w:p w:rsidR="00C210A7" w:rsidRDefault="00C210A7" w:rsidP="00C210A7">
      <w:r>
        <w:t>Однако восприятие комедии может быть субъективным и зависит от индивидуальных особенностей личности и опыта. Что смешно для одного человека, может быть не смешным для другого. Это связано с различиями в чувстве юмора и культурных нормах</w:t>
      </w:r>
      <w:r>
        <w:t>.</w:t>
      </w:r>
    </w:p>
    <w:p w:rsidR="00C210A7" w:rsidRDefault="00C210A7" w:rsidP="00C210A7">
      <w:r>
        <w:t xml:space="preserve">Кроме того, исследования также поднимают вопрос о том, как разные мозговые нарушения и психические состояния могут влиять на способность воспринимать юмор. Например, некоторые </w:t>
      </w:r>
      <w:proofErr w:type="spellStart"/>
      <w:r>
        <w:t>нейрологические</w:t>
      </w:r>
      <w:proofErr w:type="spellEnd"/>
      <w:r>
        <w:t xml:space="preserve"> заболевания могут изменить восприятие комедии и способность смеяться.</w:t>
      </w:r>
    </w:p>
    <w:p w:rsidR="00C210A7" w:rsidRDefault="00C210A7" w:rsidP="00C210A7">
      <w:r>
        <w:t>Дополнительно стоит отметить, что чувство юмора и способность воспринимать комедию могут изменяться в зависимости от возраста, культурного контекста и личного опыта. Дети и взрослые могут реагировать по-разному на юмор, и это может быть связано с развитием</w:t>
      </w:r>
      <w:r>
        <w:t xml:space="preserve"> мозга и социальным окружением.</w:t>
      </w:r>
    </w:p>
    <w:p w:rsidR="00C210A7" w:rsidRDefault="00C210A7" w:rsidP="00C210A7">
      <w:r>
        <w:t>Чувство юмора также может использоваться в медицинской практике как форма терапии, известной как гуморальная терапия. Это подход, при котором смех и комедия используются для улучшения психического и физического здоровья пациентов. Смех способен снижать боль, улучшать настроение и даже улуч</w:t>
      </w:r>
      <w:r>
        <w:t>шать социальные взаимодействия.</w:t>
      </w:r>
    </w:p>
    <w:p w:rsidR="00C210A7" w:rsidRDefault="00C210A7" w:rsidP="00C210A7">
      <w:proofErr w:type="spellStart"/>
      <w:r>
        <w:t>Нейробиология</w:t>
      </w:r>
      <w:proofErr w:type="spellEnd"/>
      <w:r>
        <w:t xml:space="preserve"> чувства юмора и восприятия комедии также может быть связана с исследованиями о социальной связи и межличностных отношениях. Смех является частью социального взаимодействия и способствует созданию позитивных связей между людьми. Исследования показывают, что люди, которые разделяют чувство юмора, могут легче устанавливать кон</w:t>
      </w:r>
      <w:r>
        <w:t>такты и поддерживать отношения.</w:t>
      </w:r>
    </w:p>
    <w:p w:rsidR="00C210A7" w:rsidRDefault="00C210A7" w:rsidP="00C210A7">
      <w:r>
        <w:t xml:space="preserve">В целом, </w:t>
      </w:r>
      <w:proofErr w:type="spellStart"/>
      <w:r>
        <w:t>нейробиология</w:t>
      </w:r>
      <w:proofErr w:type="spellEnd"/>
      <w:r>
        <w:t xml:space="preserve"> чувства юмора и комедии поднимает интересные вопросы о том, как мозг обрабатывает развлекательные стимулы, как это влияет на наши эмоции и социальные отношения, и как мы можем использовать знание о </w:t>
      </w:r>
      <w:proofErr w:type="spellStart"/>
      <w:r>
        <w:t>нейробиологии</w:t>
      </w:r>
      <w:proofErr w:type="spellEnd"/>
      <w:r>
        <w:t xml:space="preserve"> для улучшения качества жизни и психического благополучия.</w:t>
      </w:r>
    </w:p>
    <w:p w:rsidR="00C210A7" w:rsidRPr="00C210A7" w:rsidRDefault="00C210A7" w:rsidP="00C210A7">
      <w:r>
        <w:t xml:space="preserve">В заключение, </w:t>
      </w:r>
      <w:proofErr w:type="spellStart"/>
      <w:r>
        <w:t>нейробиология</w:t>
      </w:r>
      <w:proofErr w:type="spellEnd"/>
      <w:r>
        <w:t xml:space="preserve"> чувства юмора и восприятия комедии помогает нам лучше понять, как мозг обрабатывает развлекательные стимулы и как это влияет на наши эмоции и здоровье. </w:t>
      </w:r>
      <w:r>
        <w:lastRenderedPageBreak/>
        <w:t>Исследования в этой области продолжают расширять наше понимание мозговых механизмов, лежащих в основе юмора и комедии, и их роли в человеческой жизни.</w:t>
      </w:r>
      <w:bookmarkEnd w:id="0"/>
    </w:p>
    <w:sectPr w:rsidR="00C210A7" w:rsidRPr="00C2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1A"/>
    <w:rsid w:val="00A2721A"/>
    <w:rsid w:val="00C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43A8"/>
  <w15:chartTrackingRefBased/>
  <w15:docId w15:val="{6C430CCF-261D-4EA0-A9D6-3CC4459D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0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0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2023-12-03T13:36:00Z</dcterms:created>
  <dcterms:modified xsi:type="dcterms:W3CDTF">2023-12-03T13:37:00Z</dcterms:modified>
</cp:coreProperties>
</file>