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EB" w:rsidRDefault="00F51D66" w:rsidP="00F51D66">
      <w:pPr>
        <w:pStyle w:val="1"/>
        <w:jc w:val="center"/>
      </w:pPr>
      <w:r w:rsidRPr="00F51D66">
        <w:t xml:space="preserve">Психоаналитический взгляд на фобии и </w:t>
      </w:r>
      <w:proofErr w:type="spellStart"/>
      <w:r w:rsidRPr="00F51D66">
        <w:t>анксиозные</w:t>
      </w:r>
      <w:proofErr w:type="spellEnd"/>
      <w:r w:rsidRPr="00F51D66">
        <w:t xml:space="preserve"> расстройства</w:t>
      </w:r>
    </w:p>
    <w:p w:rsidR="00F51D66" w:rsidRDefault="00F51D66" w:rsidP="00F51D66"/>
    <w:p w:rsidR="00F51D66" w:rsidRDefault="00F51D66" w:rsidP="00F51D66">
      <w:bookmarkStart w:id="0" w:name="_GoBack"/>
      <w:r>
        <w:t xml:space="preserve">Фобии и </w:t>
      </w:r>
      <w:proofErr w:type="spellStart"/>
      <w:r>
        <w:t>анксиозные</w:t>
      </w:r>
      <w:proofErr w:type="spellEnd"/>
      <w:r>
        <w:t xml:space="preserve"> расстройства являются распространенными формами психических нарушений, и они часто анализируются с психоаналитической точки зрения. Психоанализ, разработанный Зигмундом Фрейдом, предоставляет глубокое исследование бессознательных процессов и механизмов защиты, что делает его ценным инструментом </w:t>
      </w:r>
      <w:r>
        <w:t>для понимания этих расстройств.</w:t>
      </w:r>
    </w:p>
    <w:p w:rsidR="00F51D66" w:rsidRDefault="00F51D66" w:rsidP="00F51D66">
      <w:r>
        <w:t xml:space="preserve">Основные аспекты психоаналитического взгляда на фобии и </w:t>
      </w:r>
      <w:proofErr w:type="spellStart"/>
      <w:r>
        <w:t>анксиозные</w:t>
      </w:r>
      <w:proofErr w:type="spellEnd"/>
      <w:r>
        <w:t xml:space="preserve"> р</w:t>
      </w:r>
      <w:r>
        <w:t>асстройства включают следующее:</w:t>
      </w:r>
    </w:p>
    <w:p w:rsidR="00F51D66" w:rsidRDefault="00F51D66" w:rsidP="00F51D66">
      <w:r>
        <w:t xml:space="preserve">1. Бессознательные конфликты: Психоанализ утверждает, что многие фобии и </w:t>
      </w:r>
      <w:proofErr w:type="spellStart"/>
      <w:r>
        <w:t>анксиозные</w:t>
      </w:r>
      <w:proofErr w:type="spellEnd"/>
      <w:r>
        <w:t xml:space="preserve"> расстройства имеют свои корни в бессознательных конфликтах и травмах, произошедших в раннем детстве. Эти конфликты могут быть связаны с подавленными желаниями, страхами или</w:t>
      </w:r>
      <w:r>
        <w:t xml:space="preserve"> травматическими событиями.</w:t>
      </w:r>
    </w:p>
    <w:p w:rsidR="00F51D66" w:rsidRDefault="00F51D66" w:rsidP="00F51D66">
      <w:r>
        <w:t xml:space="preserve">2. Механизмы защиты: Психоаналитики исследуют механизмы защиты, которые индивиды используют для смягчения своих </w:t>
      </w:r>
      <w:proofErr w:type="spellStart"/>
      <w:r>
        <w:t>анксиозных</w:t>
      </w:r>
      <w:proofErr w:type="spellEnd"/>
      <w:r>
        <w:t xml:space="preserve"> симптомов. Например, фобия может служить каким-то видом защиты от более глубоких и тревожных конфликтов, позволяя перенаправить </w:t>
      </w:r>
      <w:proofErr w:type="spellStart"/>
      <w:r>
        <w:t>анксиозность</w:t>
      </w:r>
      <w:proofErr w:type="spellEnd"/>
      <w:r>
        <w:t xml:space="preserve"> на более конкретный и ог</w:t>
      </w:r>
      <w:r>
        <w:t>раниченный объект или ситуацию.</w:t>
      </w:r>
    </w:p>
    <w:p w:rsidR="00F51D66" w:rsidRDefault="00F51D66" w:rsidP="00F51D66">
      <w:r>
        <w:t xml:space="preserve">3. Трансфер и </w:t>
      </w:r>
      <w:proofErr w:type="spellStart"/>
      <w:r>
        <w:t>контртрансфер</w:t>
      </w:r>
      <w:proofErr w:type="spellEnd"/>
      <w:r>
        <w:t xml:space="preserve">: Понятия трансфера и </w:t>
      </w:r>
      <w:proofErr w:type="spellStart"/>
      <w:r>
        <w:t>контртрансфера</w:t>
      </w:r>
      <w:proofErr w:type="spellEnd"/>
      <w:r>
        <w:t xml:space="preserve">, центральные для психоанализа, играют важную роль в работе с фобиями и </w:t>
      </w:r>
      <w:proofErr w:type="spellStart"/>
      <w:r>
        <w:t>анксиозными</w:t>
      </w:r>
      <w:proofErr w:type="spellEnd"/>
      <w:r>
        <w:t xml:space="preserve"> расстройствами. Трансфер представляет собой перенос чувств и отношений пациента к аналитику, что может раскрывать более глубокие аспекты его внутренних конфликтов. </w:t>
      </w:r>
      <w:proofErr w:type="spellStart"/>
      <w:r>
        <w:t>Контртрансфер</w:t>
      </w:r>
      <w:proofErr w:type="spellEnd"/>
      <w:r>
        <w:t xml:space="preserve">, в свою очередь, представляет реакцию аналитика на пациента и может отражать его собственные </w:t>
      </w:r>
      <w:r>
        <w:t>неразрешенные проблемы.</w:t>
      </w:r>
    </w:p>
    <w:p w:rsidR="00F51D66" w:rsidRDefault="00F51D66" w:rsidP="00F51D66">
      <w:r>
        <w:t>4. Работа с бессознательным: Психоаналитическая терапия ориентирована на работу с бессознательными процессами пациента. Анализируя сны, свободные ассоциации и другие проявления бессознательного, аналитик ищет скрытые мотивы и конфликты, которые могут быть св</w:t>
      </w:r>
      <w:r>
        <w:t xml:space="preserve">язаны с </w:t>
      </w:r>
      <w:proofErr w:type="spellStart"/>
      <w:r>
        <w:t>фобическими</w:t>
      </w:r>
      <w:proofErr w:type="spellEnd"/>
      <w:r>
        <w:t xml:space="preserve"> симптомами.</w:t>
      </w:r>
    </w:p>
    <w:p w:rsidR="00F51D66" w:rsidRDefault="00F51D66" w:rsidP="00F51D66">
      <w:r>
        <w:t xml:space="preserve">5. Процесс исследования и самопознания: Психоаналитическая терапия может быть длительной и интенсивной, но она предоставляет пациенту возможность исследовать свой внутренний мир и личные конфликты. Этот процесс может способствовать лучшему пониманию и разрешению </w:t>
      </w:r>
      <w:r>
        <w:t xml:space="preserve">фобий и </w:t>
      </w:r>
      <w:proofErr w:type="spellStart"/>
      <w:r>
        <w:t>анксиозных</w:t>
      </w:r>
      <w:proofErr w:type="spellEnd"/>
      <w:r>
        <w:t xml:space="preserve"> расстройств.</w:t>
      </w:r>
    </w:p>
    <w:p w:rsidR="00F51D66" w:rsidRDefault="00F51D66" w:rsidP="00F51D66">
      <w:r>
        <w:t xml:space="preserve">6. Динамика симптомов: Психоанализ также обращает внимание на динамику симптомов фобий и </w:t>
      </w:r>
      <w:proofErr w:type="spellStart"/>
      <w:r>
        <w:t>анксиозных</w:t>
      </w:r>
      <w:proofErr w:type="spellEnd"/>
      <w:r>
        <w:t xml:space="preserve"> расстройств. Аналитик старается выявить, какие события или ситуации спровоцировали ухудшение симптомов или, наоборот, смягчение их проявления. Это позволяет более глубоко понять связь между бессознательными конфликтами и</w:t>
      </w:r>
      <w:r>
        <w:t xml:space="preserve"> </w:t>
      </w:r>
      <w:proofErr w:type="spellStart"/>
      <w:r>
        <w:t>анксиозностью</w:t>
      </w:r>
      <w:proofErr w:type="spellEnd"/>
      <w:r>
        <w:t>.</w:t>
      </w:r>
    </w:p>
    <w:p w:rsidR="00F51D66" w:rsidRDefault="00F51D66" w:rsidP="00F51D66">
      <w:r>
        <w:t xml:space="preserve">7. Интерпретация символики: Психоаналитики также анализируют символику и метафоры, связанные с </w:t>
      </w:r>
      <w:proofErr w:type="spellStart"/>
      <w:r>
        <w:t>фобическими</w:t>
      </w:r>
      <w:proofErr w:type="spellEnd"/>
      <w:r>
        <w:t xml:space="preserve"> симптомами. Например, фобия открытых пространств может иметь глубокий символический смысл, связанный с чувством потери контроля или свободы. Интерпретация такой символики м</w:t>
      </w:r>
      <w:r>
        <w:t>ожет помочь понять корни фобии.</w:t>
      </w:r>
    </w:p>
    <w:p w:rsidR="00F51D66" w:rsidRDefault="00F51D66" w:rsidP="00F51D66">
      <w:r>
        <w:t xml:space="preserve">8. Психодинамическая терапия: Психоаналитическая терапия, включая психодинамическую терапию, может предоставить пациенту безопасное пространство для выражения своих эмоций и конфликтов. Это способствует разрешению психических блоков и освобождению от </w:t>
      </w:r>
      <w:proofErr w:type="spellStart"/>
      <w:r>
        <w:t>анксиозных</w:t>
      </w:r>
      <w:proofErr w:type="spellEnd"/>
      <w:r>
        <w:t xml:space="preserve"> симптомов.</w:t>
      </w:r>
    </w:p>
    <w:p w:rsidR="00F51D66" w:rsidRDefault="00F51D66" w:rsidP="00F51D66">
      <w:r>
        <w:lastRenderedPageBreak/>
        <w:t>9. Самопознание и изменение: Психоаналитический процесс позволяет пациенту лучше понять себя, свои внутренние конфликты и мотивы. Это основа для личностного роста и возможности</w:t>
      </w:r>
      <w:r>
        <w:t xml:space="preserve"> внести изменения в свою жизнь.</w:t>
      </w:r>
    </w:p>
    <w:p w:rsidR="00F51D66" w:rsidRDefault="00F51D66" w:rsidP="00F51D66">
      <w:r>
        <w:t xml:space="preserve">В результате применения психоаналитического подхода к фобиям и </w:t>
      </w:r>
      <w:proofErr w:type="spellStart"/>
      <w:r>
        <w:t>анксиозным</w:t>
      </w:r>
      <w:proofErr w:type="spellEnd"/>
      <w:r>
        <w:t xml:space="preserve"> расстройствам, пациенты часто достигают глубоких и стойких изменений в своей жизни и психическом состоянии. Психоанализ помогает не только справиться с симптомами, но и понять их корни и смысл, что способствует более глубокой трансформации личности и лучшему качеству жизни.</w:t>
      </w:r>
    </w:p>
    <w:p w:rsidR="00F51D66" w:rsidRPr="00F51D66" w:rsidRDefault="00F51D66" w:rsidP="00F51D66">
      <w:r>
        <w:t xml:space="preserve">В заключение, психоанализ предоставляет ценную перспективу на понимание фобий и </w:t>
      </w:r>
      <w:proofErr w:type="spellStart"/>
      <w:r>
        <w:t>анксиозных</w:t>
      </w:r>
      <w:proofErr w:type="spellEnd"/>
      <w:r>
        <w:t xml:space="preserve"> расстройств, помогая выявить и разрешить их корни в бессознательных конфликтах и механизмах защиты. Этот мето</w:t>
      </w:r>
      <w:r>
        <w:t>д психотерапии способствует лич</w:t>
      </w:r>
      <w:r>
        <w:t>ностному росту и самопознанию пациента, что может привести к улучшению его психического состояния и качества жизни.</w:t>
      </w:r>
      <w:bookmarkEnd w:id="0"/>
    </w:p>
    <w:sectPr w:rsidR="00F51D66" w:rsidRPr="00F5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EB"/>
    <w:rsid w:val="00487EEB"/>
    <w:rsid w:val="00F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759C"/>
  <w15:chartTrackingRefBased/>
  <w15:docId w15:val="{219757A9-A699-4FF6-B191-6E015F2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2023-12-25T17:09:00Z</dcterms:created>
  <dcterms:modified xsi:type="dcterms:W3CDTF">2023-12-25T17:11:00Z</dcterms:modified>
</cp:coreProperties>
</file>