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3A" w:rsidRDefault="00D23350" w:rsidP="00D23350">
      <w:pPr>
        <w:pStyle w:val="1"/>
        <w:jc w:val="center"/>
      </w:pPr>
      <w:r w:rsidRPr="00D23350">
        <w:t>Культурное и религиозное значение пчел и меда</w:t>
      </w:r>
    </w:p>
    <w:p w:rsidR="00D23350" w:rsidRDefault="00D23350" w:rsidP="00D23350"/>
    <w:p w:rsidR="00D23350" w:rsidRDefault="00D23350" w:rsidP="00D23350">
      <w:bookmarkStart w:id="0" w:name="_GoBack"/>
      <w:r>
        <w:t>Пчелы и мед имеют долгую и богатую историю культурного и религиозного значения в разных обществах по всему миру. Их роль и символика часто связаны с духовными и культурными аспектами,</w:t>
      </w:r>
      <w:r>
        <w:t xml:space="preserve"> а также с обрядами и обычаями.</w:t>
      </w:r>
    </w:p>
    <w:p w:rsidR="00D23350" w:rsidRDefault="00D23350" w:rsidP="00D23350">
      <w:r>
        <w:t>В многих древних культурах пчелы и мед считались священными символами. В древнем Египте пчёлы ассоциировались с богиней Исида, а мед был считан даром богов. В индуизме, одной из старейших религий, мед используется в ритуалах и жертвоприношениях. В греческой мифологии богиня мёда, Мелисс</w:t>
      </w:r>
      <w:r>
        <w:t>а, была защитницей пчёл и меда.</w:t>
      </w:r>
    </w:p>
    <w:p w:rsidR="00D23350" w:rsidRDefault="00D23350" w:rsidP="00D23350">
      <w:r>
        <w:t>Пчёлы также имеют связь с христианской символикой. В христианстве мёд символизирует сладость и благодать. Он упоминается в Библии, как дар земли обетованной. Также в некоторых христианских обрядах мёд может использоваться как</w:t>
      </w:r>
      <w:r>
        <w:t xml:space="preserve"> символ обеда единства в храме.</w:t>
      </w:r>
    </w:p>
    <w:p w:rsidR="00D23350" w:rsidRDefault="00D23350" w:rsidP="00D23350">
      <w:r>
        <w:t>В исламе упоминание пчёл и мёда также имеет особое значение. В Коране есть глава, названная "</w:t>
      </w:r>
      <w:proofErr w:type="spellStart"/>
      <w:r>
        <w:t>Намль</w:t>
      </w:r>
      <w:proofErr w:type="spellEnd"/>
      <w:r>
        <w:t>" (Пчела), которая описывает пчёл и их труд. Мед в исламе рассматривается как дар Аллаха, и его употребление реком</w:t>
      </w:r>
      <w:r>
        <w:t>ендуется в религиозных обрядах.</w:t>
      </w:r>
    </w:p>
    <w:p w:rsidR="00D23350" w:rsidRDefault="00D23350" w:rsidP="00D23350">
      <w:r>
        <w:t>Пчеловодство также играет важную роль в народных обычаях и традициях. Во многих культурах существуют обряды, связанные с уборкой мёда, которые передаются из поколения в поколение. Эти обряды могут включать в себя благодарственные молитвы и песни, а также различные обряды, проводимые для об</w:t>
      </w:r>
      <w:r>
        <w:t>еспечения успешной уборки мёда.</w:t>
      </w:r>
    </w:p>
    <w:p w:rsidR="00D23350" w:rsidRDefault="00D23350" w:rsidP="00D23350">
      <w:r>
        <w:t>Таким образом, пчелы и мед имеют глубокое культурное и религиозное значение в разных частях мира. Они ассоциируются с богами, символизируют благодарность и благодеяние, и участвуют в обрядах и обычаях, которые служат связующим звеном между человечеством и духовным миром. Этот культурный и религиозный аспект пчеловодства продолжает оставаться важным и сегодня, подчёркивая важность и уважение к этим удивительным созданиям и их продуктам.</w:t>
      </w:r>
    </w:p>
    <w:p w:rsidR="00D23350" w:rsidRDefault="00D23350" w:rsidP="00D23350">
      <w:r>
        <w:t>Пчелы и мед также имеют символическое значение в современном обществе. Символика пчёл и мёда ассоциируется с такими понятиями, как сотрудничество, усердие и благополучие. Пчёлы, работая в ульях, являются образцом сотрудничества и ордена в природе. Этот символический аспект используется в различных сферах жизни, включая бизнес и образование, как призыв к совместным</w:t>
      </w:r>
      <w:r>
        <w:t xml:space="preserve"> усилиям и коллективной работе.</w:t>
      </w:r>
    </w:p>
    <w:p w:rsidR="00D23350" w:rsidRDefault="00D23350" w:rsidP="00D23350">
      <w:r>
        <w:t>Мед также символизирует здоровье и долголетие. Он широко используется в медицине и косметической индустрии для создания продуктов, которые способствуют укреплению здоровья и красоты. Медицинские свойства мёда давно признаны в традицио</w:t>
      </w:r>
      <w:r>
        <w:t>нной и альтернативной медицине.</w:t>
      </w:r>
    </w:p>
    <w:p w:rsidR="00D23350" w:rsidRDefault="00D23350" w:rsidP="00D23350">
      <w:r>
        <w:t>Пчеловодство также может быть частью современных религиозных обрядов и праздников. Например, в православной церкви существует традиция освящения мёда в день празднования Рождества и других церковных праздников. Этот мёд счит</w:t>
      </w:r>
      <w:r>
        <w:t>ается особым и благословленным.</w:t>
      </w:r>
    </w:p>
    <w:p w:rsidR="00D23350" w:rsidRPr="00D23350" w:rsidRDefault="00D23350" w:rsidP="00D23350">
      <w:r>
        <w:t>В заключение, культурное и религиозное значение пчел и меда продолжает оставаться важным и в современном мире. Символика и традиции, связанные с этими продуктами природы, подчёркивают их уникальное значение для человечества, как источник питания, лекарств и символы ценностей, таких как сотрудничество, здоровье и благополучие.</w:t>
      </w:r>
      <w:bookmarkEnd w:id="0"/>
    </w:p>
    <w:sectPr w:rsidR="00D23350" w:rsidRPr="00D2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3A"/>
    <w:rsid w:val="00D23350"/>
    <w:rsid w:val="00D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00BB"/>
  <w15:chartTrackingRefBased/>
  <w15:docId w15:val="{D63252B9-C724-4EEC-933E-FB328287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2023-12-31T05:00:00Z</dcterms:created>
  <dcterms:modified xsi:type="dcterms:W3CDTF">2023-12-31T05:05:00Z</dcterms:modified>
</cp:coreProperties>
</file>